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C4" w:rsidRDefault="005E38C4">
      <w:pPr>
        <w:pBdr>
          <w:bottom w:val="single" w:sz="12" w:space="1" w:color="auto"/>
        </w:pBdr>
      </w:pPr>
    </w:p>
    <w:tbl>
      <w:tblPr>
        <w:tblW w:w="21227" w:type="dxa"/>
        <w:tblInd w:w="55" w:type="dxa"/>
        <w:tblCellMar>
          <w:left w:w="70" w:type="dxa"/>
          <w:right w:w="70" w:type="dxa"/>
        </w:tblCellMar>
        <w:tblLook w:val="04A0" w:firstRow="1" w:lastRow="0" w:firstColumn="1" w:lastColumn="0" w:noHBand="0" w:noVBand="1"/>
      </w:tblPr>
      <w:tblGrid>
        <w:gridCol w:w="12915"/>
        <w:gridCol w:w="992"/>
        <w:gridCol w:w="160"/>
        <w:gridCol w:w="7160"/>
      </w:tblGrid>
      <w:tr w:rsidR="005E38C4" w:rsidRPr="005E38C4" w:rsidTr="00C90DEB">
        <w:trPr>
          <w:trHeight w:val="300"/>
        </w:trPr>
        <w:tc>
          <w:tcPr>
            <w:tcW w:w="12915" w:type="dxa"/>
            <w:tcBorders>
              <w:top w:val="nil"/>
              <w:left w:val="nil"/>
              <w:bottom w:val="nil"/>
              <w:right w:val="nil"/>
            </w:tcBorders>
            <w:shd w:val="clear" w:color="auto" w:fill="auto"/>
            <w:noWrap/>
            <w:vAlign w:val="bottom"/>
          </w:tcPr>
          <w:p w:rsidR="005E38C4" w:rsidRPr="005E38C4" w:rsidRDefault="005E38C4" w:rsidP="00C90DEB">
            <w:pPr>
              <w:rPr>
                <w:rFonts w:ascii="Calibri" w:eastAsia="Times New Roman" w:hAnsi="Calibri" w:cs="Times New Roman"/>
                <w:color w:val="000000"/>
                <w:lang w:eastAsia="it-IT"/>
              </w:rPr>
            </w:pPr>
          </w:p>
        </w:tc>
        <w:tc>
          <w:tcPr>
            <w:tcW w:w="992" w:type="dxa"/>
            <w:tcBorders>
              <w:top w:val="nil"/>
              <w:left w:val="nil"/>
              <w:bottom w:val="nil"/>
              <w:right w:val="nil"/>
            </w:tcBorders>
            <w:shd w:val="clear" w:color="auto" w:fill="auto"/>
            <w:noWrap/>
            <w:vAlign w:val="bottom"/>
          </w:tcPr>
          <w:p w:rsidR="005E38C4" w:rsidRPr="005E38C4" w:rsidRDefault="005E38C4" w:rsidP="005E38C4">
            <w:pPr>
              <w:spacing w:after="0" w:line="240" w:lineRule="auto"/>
              <w:rPr>
                <w:rFonts w:ascii="Calibri" w:eastAsia="Times New Roman" w:hAnsi="Calibri" w:cs="Times New Roman"/>
                <w:b/>
                <w:bCs/>
                <w:color w:val="000000"/>
                <w:lang w:eastAsia="it-IT"/>
              </w:rPr>
            </w:pPr>
          </w:p>
        </w:tc>
        <w:tc>
          <w:tcPr>
            <w:tcW w:w="160" w:type="dxa"/>
            <w:tcBorders>
              <w:top w:val="nil"/>
              <w:left w:val="nil"/>
              <w:bottom w:val="nil"/>
              <w:right w:val="nil"/>
            </w:tcBorders>
            <w:shd w:val="clear" w:color="auto" w:fill="auto"/>
            <w:noWrap/>
            <w:vAlign w:val="bottom"/>
          </w:tcPr>
          <w:p w:rsidR="005E38C4" w:rsidRPr="005E38C4" w:rsidRDefault="005E38C4" w:rsidP="005E38C4">
            <w:pPr>
              <w:spacing w:after="0" w:line="240" w:lineRule="auto"/>
              <w:rPr>
                <w:rFonts w:ascii="Calibri" w:eastAsia="Times New Roman" w:hAnsi="Calibri" w:cs="Times New Roman"/>
                <w:color w:val="000000"/>
                <w:lang w:eastAsia="it-IT"/>
              </w:rPr>
            </w:pPr>
          </w:p>
        </w:tc>
        <w:tc>
          <w:tcPr>
            <w:tcW w:w="7160" w:type="dxa"/>
            <w:tcBorders>
              <w:top w:val="nil"/>
              <w:left w:val="nil"/>
              <w:bottom w:val="nil"/>
              <w:right w:val="nil"/>
            </w:tcBorders>
            <w:shd w:val="clear" w:color="auto" w:fill="auto"/>
            <w:noWrap/>
            <w:vAlign w:val="bottom"/>
          </w:tcPr>
          <w:p w:rsidR="005E38C4" w:rsidRPr="005E38C4" w:rsidRDefault="005E38C4" w:rsidP="005E38C4">
            <w:pPr>
              <w:spacing w:after="0" w:line="240" w:lineRule="auto"/>
              <w:rPr>
                <w:rFonts w:ascii="Calibri" w:eastAsia="Times New Roman" w:hAnsi="Calibri" w:cs="Times New Roman"/>
                <w:color w:val="000000"/>
                <w:sz w:val="16"/>
                <w:szCs w:val="16"/>
                <w:lang w:eastAsia="it-IT"/>
              </w:rPr>
            </w:pPr>
          </w:p>
        </w:tc>
      </w:tr>
    </w:tbl>
    <w:p w:rsidR="005E38C4" w:rsidRDefault="005E38C4">
      <w:pPr>
        <w:pBdr>
          <w:bottom w:val="single" w:sz="12" w:space="1" w:color="auto"/>
        </w:pBdr>
      </w:pPr>
    </w:p>
    <w:p w:rsidR="003809A0" w:rsidRPr="003809A0" w:rsidRDefault="003809A0" w:rsidP="003809A0">
      <w:pPr>
        <w:spacing w:after="0" w:line="336" w:lineRule="atLeast"/>
        <w:textAlignment w:val="baseline"/>
        <w:outlineLvl w:val="1"/>
        <w:rPr>
          <w:b/>
          <w:sz w:val="28"/>
        </w:rPr>
      </w:pPr>
      <w:r w:rsidRPr="003809A0">
        <w:rPr>
          <w:b/>
          <w:sz w:val="28"/>
        </w:rPr>
        <w:t>Accesso Civico Semplice</w:t>
      </w:r>
    </w:p>
    <w:p w:rsidR="003809A0" w:rsidRPr="003809A0" w:rsidRDefault="003809A0" w:rsidP="003809A0">
      <w:pPr>
        <w:spacing w:after="0" w:line="240" w:lineRule="auto"/>
        <w:textAlignment w:val="baseline"/>
      </w:pPr>
      <w:r w:rsidRPr="003809A0">
        <w:t xml:space="preserve">Le segnalazioni relative alla mancata pubblicazione di atti o documenti di cui è prevista la pubblicazione obbligatoria dal </w:t>
      </w:r>
      <w:proofErr w:type="spellStart"/>
      <w:r w:rsidRPr="003809A0">
        <w:t>D.Lgs.</w:t>
      </w:r>
      <w:proofErr w:type="spellEnd"/>
      <w:r w:rsidRPr="003809A0">
        <w:t xml:space="preserve"> 33/2013 sul sito della Cooperativa, possono essere effettuate inviate all’indirizzo di posta elettronica </w:t>
      </w:r>
      <w:hyperlink r:id="rId5" w:history="1">
        <w:r w:rsidRPr="00704B50">
          <w:rPr>
            <w:rStyle w:val="Collegamentoipertestuale"/>
          </w:rPr>
          <w:t>info@laruotaonlus.org</w:t>
        </w:r>
      </w:hyperlink>
      <w:r>
        <w:t xml:space="preserve"> </w:t>
      </w:r>
      <w:r w:rsidRPr="003809A0">
        <w:t> senza alcuna formalità. </w:t>
      </w:r>
    </w:p>
    <w:p w:rsidR="003809A0" w:rsidRPr="003809A0" w:rsidRDefault="003809A0" w:rsidP="003809A0">
      <w:pPr>
        <w:spacing w:after="0" w:line="240" w:lineRule="auto"/>
        <w:textAlignment w:val="baseline"/>
      </w:pPr>
      <w:r w:rsidRPr="003809A0">
        <w:t xml:space="preserve">Il responsabile della trasparenza è il Sig. </w:t>
      </w:r>
      <w:r>
        <w:t>Mariani Giovanni Rinaldo</w:t>
      </w:r>
      <w:r w:rsidRPr="003809A0">
        <w:t xml:space="preserve">, telefono </w:t>
      </w:r>
      <w:r>
        <w:t>0331 1443542</w:t>
      </w:r>
    </w:p>
    <w:p w:rsidR="003809A0" w:rsidRPr="003809A0" w:rsidRDefault="003809A0" w:rsidP="003809A0">
      <w:pPr>
        <w:spacing w:after="0" w:line="240" w:lineRule="auto"/>
        <w:textAlignment w:val="baseline"/>
      </w:pPr>
      <w:r w:rsidRPr="003809A0">
        <w:t> </w:t>
      </w:r>
    </w:p>
    <w:p w:rsidR="003809A0" w:rsidRPr="003809A0" w:rsidRDefault="003809A0" w:rsidP="003809A0">
      <w:pPr>
        <w:spacing w:line="240" w:lineRule="auto"/>
        <w:textAlignment w:val="baseline"/>
      </w:pPr>
      <w:r w:rsidRPr="003809A0">
        <w:t> </w:t>
      </w:r>
    </w:p>
    <w:p w:rsidR="003809A0" w:rsidRPr="003809A0" w:rsidRDefault="003809A0" w:rsidP="003809A0">
      <w:pPr>
        <w:spacing w:after="0" w:line="336" w:lineRule="atLeast"/>
        <w:textAlignment w:val="baseline"/>
        <w:outlineLvl w:val="1"/>
        <w:rPr>
          <w:b/>
          <w:sz w:val="28"/>
        </w:rPr>
      </w:pPr>
      <w:r w:rsidRPr="003809A0">
        <w:rPr>
          <w:b/>
          <w:sz w:val="28"/>
        </w:rPr>
        <w:t>Accesso Civico Generalizzato</w:t>
      </w:r>
    </w:p>
    <w:p w:rsidR="003809A0" w:rsidRPr="003809A0" w:rsidRDefault="003809A0" w:rsidP="003809A0">
      <w:pPr>
        <w:spacing w:after="0" w:line="240" w:lineRule="auto"/>
        <w:textAlignment w:val="baseline"/>
      </w:pPr>
      <w:r w:rsidRPr="003809A0">
        <w:t xml:space="preserve">Ai sensi dell’articolo 5 comma 2 del </w:t>
      </w:r>
      <w:proofErr w:type="spellStart"/>
      <w:r w:rsidRPr="003809A0">
        <w:t>D.Lgs.</w:t>
      </w:r>
      <w:proofErr w:type="spellEnd"/>
      <w:r w:rsidRPr="003809A0">
        <w:t xml:space="preserve"> n.33/2013, è possibile esercitare il diritto di accesso civico generalizzato. L’esercizio di tale diritto consente a chiunque di accedere a dati, documenti e informazioni ulteriori rispetto a quelle che formano oggetto di pubblicazione obbligatoria.</w:t>
      </w:r>
    </w:p>
    <w:p w:rsidR="003809A0" w:rsidRPr="003809A0" w:rsidRDefault="003809A0" w:rsidP="003809A0">
      <w:pPr>
        <w:spacing w:after="0" w:line="240" w:lineRule="auto"/>
        <w:textAlignment w:val="baseline"/>
      </w:pPr>
      <w:r w:rsidRPr="003809A0">
        <w:t>Il diritto di accesso civico generalizzato può essere esercitato tramite richiesta in formato digitale alla cesella </w:t>
      </w:r>
      <w:hyperlink r:id="rId6" w:history="1">
        <w:r w:rsidRPr="00704B50">
          <w:rPr>
            <w:rStyle w:val="Collegamentoipertestuale"/>
          </w:rPr>
          <w:t>info@laruotaonlus.org</w:t>
        </w:r>
      </w:hyperlink>
      <w:r>
        <w:t xml:space="preserve"> .</w:t>
      </w:r>
      <w:r w:rsidRPr="003809A0">
        <w:t xml:space="preserve"> L’istanza dovrà riportare firma e copia scansionata di documento di identità in corso di validità.</w:t>
      </w:r>
    </w:p>
    <w:p w:rsidR="003809A0" w:rsidRPr="003809A0" w:rsidRDefault="003809A0" w:rsidP="003809A0">
      <w:pPr>
        <w:spacing w:after="0" w:line="240" w:lineRule="auto"/>
        <w:textAlignment w:val="baseline"/>
      </w:pPr>
      <w:r w:rsidRPr="003809A0">
        <w:t>Il diritto di accesso civico generalizzato può essere esercitato anche presso l’ufficio amministrativo della Cooperativa, con istanza in forma libera che contenga tutte le informazioni anagrafiche complete, allegando sempre copia del documento di identità del richiedente.</w:t>
      </w:r>
    </w:p>
    <w:p w:rsidR="003809A0" w:rsidRDefault="003809A0" w:rsidP="003809A0">
      <w:r w:rsidRPr="003809A0">
        <w:t xml:space="preserve">Il responsabile della trasparenza è il Sig. </w:t>
      </w:r>
      <w:r>
        <w:t>Mariani Giovanni Rinaldo</w:t>
      </w:r>
      <w:r w:rsidRPr="003809A0">
        <w:t xml:space="preserve">, telefono </w:t>
      </w:r>
      <w:r>
        <w:t>0331 1443542</w:t>
      </w:r>
      <w:r w:rsidRPr="003809A0">
        <w:t>.</w:t>
      </w:r>
      <w:r>
        <w:t xml:space="preserve"> </w:t>
      </w:r>
    </w:p>
    <w:p w:rsidR="003809A0" w:rsidRDefault="003809A0" w:rsidP="003809A0">
      <w:r>
        <w:t>Titolare sostitutivo: Colombo Fiorella</w:t>
      </w:r>
      <w:r>
        <w:t xml:space="preserve"> </w:t>
      </w:r>
      <w:r>
        <w:t>Recapito: 348 3511780</w:t>
      </w:r>
      <w:r>
        <w:t xml:space="preserve"> </w:t>
      </w:r>
      <w:r>
        <w:t xml:space="preserve">Email: </w:t>
      </w:r>
      <w:hyperlink r:id="rId7" w:history="1">
        <w:r w:rsidRPr="00EA6DFA">
          <w:rPr>
            <w:rStyle w:val="Collegamentoipertestuale"/>
          </w:rPr>
          <w:t>colombofiorella@laruotaonlus.org</w:t>
        </w:r>
      </w:hyperlink>
      <w:r>
        <w:t xml:space="preserve"> </w:t>
      </w:r>
    </w:p>
    <w:p w:rsidR="003809A0" w:rsidRPr="003809A0" w:rsidRDefault="003809A0" w:rsidP="003809A0">
      <w:pPr>
        <w:spacing w:line="240" w:lineRule="auto"/>
        <w:textAlignment w:val="baseline"/>
      </w:pPr>
    </w:p>
    <w:p w:rsidR="003809A0" w:rsidRPr="003809A0" w:rsidRDefault="003809A0" w:rsidP="003809A0">
      <w:pPr>
        <w:spacing w:after="0" w:line="336" w:lineRule="atLeast"/>
        <w:textAlignment w:val="baseline"/>
        <w:outlineLvl w:val="1"/>
        <w:rPr>
          <w:b/>
          <w:sz w:val="28"/>
        </w:rPr>
      </w:pPr>
      <w:r w:rsidRPr="003809A0">
        <w:rPr>
          <w:b/>
          <w:sz w:val="28"/>
        </w:rPr>
        <w:t>Registro degli Accessi</w:t>
      </w:r>
    </w:p>
    <w:p w:rsidR="003809A0" w:rsidRPr="003809A0" w:rsidRDefault="003809A0" w:rsidP="003809A0">
      <w:pPr>
        <w:spacing w:after="0" w:line="240" w:lineRule="auto"/>
        <w:textAlignment w:val="baseline"/>
      </w:pPr>
      <w:r w:rsidRPr="003809A0">
        <w:t xml:space="preserve">Aggiornato il </w:t>
      </w:r>
      <w:r>
        <w:t>20</w:t>
      </w:r>
      <w:r w:rsidRPr="003809A0">
        <w:t>/0</w:t>
      </w:r>
      <w:r>
        <w:t>9</w:t>
      </w:r>
      <w:r w:rsidRPr="003809A0">
        <w:t>/202</w:t>
      </w:r>
      <w:r>
        <w:t>3</w:t>
      </w:r>
    </w:p>
    <w:p w:rsidR="003809A0" w:rsidRPr="003809A0" w:rsidRDefault="003809A0" w:rsidP="003809A0">
      <w:pPr>
        <w:spacing w:after="0" w:line="240" w:lineRule="auto"/>
        <w:textAlignment w:val="baseline"/>
      </w:pPr>
      <w:r w:rsidRPr="003809A0">
        <w:t>Alla data di aggiornamento non ci sono stati accessi.</w:t>
      </w:r>
    </w:p>
    <w:p w:rsidR="00F73782" w:rsidRDefault="00F73782"/>
    <w:p w:rsidR="003809A0" w:rsidRDefault="003809A0">
      <w:bookmarkStart w:id="0" w:name="_GoBack"/>
      <w:bookmarkEnd w:id="0"/>
    </w:p>
    <w:p w:rsidR="005E38C4" w:rsidRDefault="005E38C4"/>
    <w:p w:rsidR="005E38C4" w:rsidRDefault="005E38C4"/>
    <w:sectPr w:rsidR="005E38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21"/>
    <w:rsid w:val="00092E0F"/>
    <w:rsid w:val="003809A0"/>
    <w:rsid w:val="005E38C4"/>
    <w:rsid w:val="00611A21"/>
    <w:rsid w:val="00C90DEB"/>
    <w:rsid w:val="00EA530F"/>
    <w:rsid w:val="00F737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3809A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38C4"/>
    <w:rPr>
      <w:color w:val="0000FF" w:themeColor="hyperlink"/>
      <w:u w:val="single"/>
    </w:rPr>
  </w:style>
  <w:style w:type="character" w:customStyle="1" w:styleId="Titolo2Carattere">
    <w:name w:val="Titolo 2 Carattere"/>
    <w:basedOn w:val="Carpredefinitoparagrafo"/>
    <w:link w:val="Titolo2"/>
    <w:uiPriority w:val="9"/>
    <w:rsid w:val="003809A0"/>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3809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809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3809A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38C4"/>
    <w:rPr>
      <w:color w:val="0000FF" w:themeColor="hyperlink"/>
      <w:u w:val="single"/>
    </w:rPr>
  </w:style>
  <w:style w:type="character" w:customStyle="1" w:styleId="Titolo2Carattere">
    <w:name w:val="Titolo 2 Carattere"/>
    <w:basedOn w:val="Carpredefinitoparagrafo"/>
    <w:link w:val="Titolo2"/>
    <w:uiPriority w:val="9"/>
    <w:rsid w:val="003809A0"/>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3809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80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52562">
      <w:bodyDiv w:val="1"/>
      <w:marLeft w:val="0"/>
      <w:marRight w:val="0"/>
      <w:marTop w:val="0"/>
      <w:marBottom w:val="0"/>
      <w:divBdr>
        <w:top w:val="none" w:sz="0" w:space="0" w:color="auto"/>
        <w:left w:val="none" w:sz="0" w:space="0" w:color="auto"/>
        <w:bottom w:val="none" w:sz="0" w:space="0" w:color="auto"/>
        <w:right w:val="none" w:sz="0" w:space="0" w:color="auto"/>
      </w:divBdr>
    </w:div>
    <w:div w:id="486559955">
      <w:bodyDiv w:val="1"/>
      <w:marLeft w:val="0"/>
      <w:marRight w:val="0"/>
      <w:marTop w:val="0"/>
      <w:marBottom w:val="0"/>
      <w:divBdr>
        <w:top w:val="none" w:sz="0" w:space="0" w:color="auto"/>
        <w:left w:val="none" w:sz="0" w:space="0" w:color="auto"/>
        <w:bottom w:val="none" w:sz="0" w:space="0" w:color="auto"/>
        <w:right w:val="none" w:sz="0" w:space="0" w:color="auto"/>
      </w:divBdr>
    </w:div>
    <w:div w:id="662588937">
      <w:bodyDiv w:val="1"/>
      <w:marLeft w:val="0"/>
      <w:marRight w:val="0"/>
      <w:marTop w:val="0"/>
      <w:marBottom w:val="0"/>
      <w:divBdr>
        <w:top w:val="none" w:sz="0" w:space="0" w:color="auto"/>
        <w:left w:val="none" w:sz="0" w:space="0" w:color="auto"/>
        <w:bottom w:val="none" w:sz="0" w:space="0" w:color="auto"/>
        <w:right w:val="none" w:sz="0" w:space="0" w:color="auto"/>
      </w:divBdr>
      <w:divsChild>
        <w:div w:id="418063538">
          <w:marLeft w:val="0"/>
          <w:marRight w:val="0"/>
          <w:marTop w:val="0"/>
          <w:marBottom w:val="417"/>
          <w:divBdr>
            <w:top w:val="none" w:sz="0" w:space="0" w:color="auto"/>
            <w:left w:val="none" w:sz="0" w:space="0" w:color="auto"/>
            <w:bottom w:val="none" w:sz="0" w:space="0" w:color="auto"/>
            <w:right w:val="none" w:sz="0" w:space="0" w:color="auto"/>
          </w:divBdr>
          <w:divsChild>
            <w:div w:id="768769183">
              <w:marLeft w:val="0"/>
              <w:marRight w:val="0"/>
              <w:marTop w:val="0"/>
              <w:marBottom w:val="0"/>
              <w:divBdr>
                <w:top w:val="none" w:sz="0" w:space="0" w:color="auto"/>
                <w:left w:val="none" w:sz="0" w:space="0" w:color="auto"/>
                <w:bottom w:val="none" w:sz="0" w:space="0" w:color="auto"/>
                <w:right w:val="none" w:sz="0" w:space="0" w:color="auto"/>
              </w:divBdr>
            </w:div>
          </w:divsChild>
        </w:div>
        <w:div w:id="979916340">
          <w:marLeft w:val="0"/>
          <w:marRight w:val="0"/>
          <w:marTop w:val="0"/>
          <w:marBottom w:val="417"/>
          <w:divBdr>
            <w:top w:val="none" w:sz="0" w:space="0" w:color="auto"/>
            <w:left w:val="none" w:sz="0" w:space="0" w:color="auto"/>
            <w:bottom w:val="none" w:sz="0" w:space="0" w:color="auto"/>
            <w:right w:val="none" w:sz="0" w:space="0" w:color="auto"/>
          </w:divBdr>
          <w:divsChild>
            <w:div w:id="1336108521">
              <w:marLeft w:val="0"/>
              <w:marRight w:val="0"/>
              <w:marTop w:val="0"/>
              <w:marBottom w:val="0"/>
              <w:divBdr>
                <w:top w:val="none" w:sz="0" w:space="0" w:color="auto"/>
                <w:left w:val="none" w:sz="0" w:space="0" w:color="auto"/>
                <w:bottom w:val="none" w:sz="0" w:space="0" w:color="auto"/>
                <w:right w:val="none" w:sz="0" w:space="0" w:color="auto"/>
              </w:divBdr>
            </w:div>
          </w:divsChild>
        </w:div>
        <w:div w:id="873737070">
          <w:marLeft w:val="0"/>
          <w:marRight w:val="0"/>
          <w:marTop w:val="0"/>
          <w:marBottom w:val="0"/>
          <w:divBdr>
            <w:top w:val="none" w:sz="0" w:space="0" w:color="auto"/>
            <w:left w:val="none" w:sz="0" w:space="0" w:color="auto"/>
            <w:bottom w:val="none" w:sz="0" w:space="0" w:color="auto"/>
            <w:right w:val="none" w:sz="0" w:space="0" w:color="auto"/>
          </w:divBdr>
        </w:div>
      </w:divsChild>
    </w:div>
    <w:div w:id="12931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252</Words>
  <Characters>1443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2021-04-15T12:48:00Z</dcterms:created>
  <dcterms:modified xsi:type="dcterms:W3CDTF">2023-09-20T10:30:00Z</dcterms:modified>
</cp:coreProperties>
</file>